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5F" w:rsidRDefault="0056125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6125F" w:rsidRDefault="0056125F">
      <w:pPr>
        <w:pStyle w:val="ConsPlusNormal"/>
        <w:jc w:val="both"/>
        <w:outlineLvl w:val="0"/>
      </w:pPr>
    </w:p>
    <w:p w:rsidR="0056125F" w:rsidRDefault="0056125F">
      <w:pPr>
        <w:pStyle w:val="ConsPlusTitle"/>
        <w:jc w:val="center"/>
      </w:pPr>
      <w:r>
        <w:t>ПРАВИТЕЛЬСТВО УЛЬЯНОВСКОЙ ОБЛАСТИ</w:t>
      </w:r>
    </w:p>
    <w:p w:rsidR="0056125F" w:rsidRDefault="0056125F">
      <w:pPr>
        <w:pStyle w:val="ConsPlusTitle"/>
        <w:jc w:val="both"/>
      </w:pPr>
    </w:p>
    <w:p w:rsidR="0056125F" w:rsidRDefault="0056125F">
      <w:pPr>
        <w:pStyle w:val="ConsPlusTitle"/>
        <w:jc w:val="center"/>
      </w:pPr>
      <w:r>
        <w:t>ПОСТАНОВЛЕНИЕ</w:t>
      </w:r>
    </w:p>
    <w:p w:rsidR="0056125F" w:rsidRDefault="0056125F">
      <w:pPr>
        <w:pStyle w:val="ConsPlusTitle"/>
        <w:jc w:val="center"/>
      </w:pPr>
      <w:r>
        <w:t>от 28 декабря 2022 г. N 825-П</w:t>
      </w:r>
    </w:p>
    <w:p w:rsidR="0056125F" w:rsidRDefault="0056125F">
      <w:pPr>
        <w:pStyle w:val="ConsPlusTitle"/>
        <w:jc w:val="both"/>
      </w:pPr>
    </w:p>
    <w:p w:rsidR="0056125F" w:rsidRDefault="0056125F">
      <w:pPr>
        <w:pStyle w:val="ConsPlusTitle"/>
        <w:jc w:val="center"/>
      </w:pPr>
      <w:r>
        <w:t>ОБ ИЗМЕНЕНИИ СУЩЕСТВЕННЫХ УСЛОВИЙ КОНТРАКТОВ,</w:t>
      </w:r>
    </w:p>
    <w:p w:rsidR="0056125F" w:rsidRDefault="0056125F">
      <w:pPr>
        <w:pStyle w:val="ConsPlusTitle"/>
        <w:jc w:val="center"/>
      </w:pPr>
      <w:r>
        <w:t>ЗАКЛЮЧЕННЫХ ДЛЯ ОБЕСПЕЧЕНИЯ ГОСУДАРСТВЕННЫХ НУЖД</w:t>
      </w:r>
    </w:p>
    <w:p w:rsidR="0056125F" w:rsidRDefault="0056125F">
      <w:pPr>
        <w:pStyle w:val="ConsPlusTitle"/>
        <w:jc w:val="center"/>
      </w:pPr>
      <w:r>
        <w:t>УЛЬЯНОВСКОЙ ОБЛАСТИ, В СВЯЗИ С МОБИЛИЗАЦИЕЙ</w:t>
      </w:r>
    </w:p>
    <w:p w:rsidR="0056125F" w:rsidRDefault="0056125F">
      <w:pPr>
        <w:pStyle w:val="ConsPlusTitle"/>
        <w:jc w:val="center"/>
      </w:pPr>
      <w:r>
        <w:t>В РОССИЙСКОЙ ФЕДЕРАЦИИ</w:t>
      </w:r>
    </w:p>
    <w:p w:rsidR="0056125F" w:rsidRDefault="0056125F">
      <w:pPr>
        <w:pStyle w:val="ConsPlusNormal"/>
        <w:jc w:val="both"/>
      </w:pPr>
    </w:p>
    <w:p w:rsidR="0056125F" w:rsidRDefault="0056125F">
      <w:pPr>
        <w:pStyle w:val="ConsPlusNormal"/>
        <w:ind w:left="540"/>
        <w:jc w:val="both"/>
      </w:pPr>
      <w:r>
        <w:t>Правительство Ульяновской области постановляет:</w:t>
      </w:r>
    </w:p>
    <w:p w:rsidR="0056125F" w:rsidRDefault="0056125F">
      <w:pPr>
        <w:pStyle w:val="ConsPlusNormal"/>
        <w:spacing w:before="240"/>
        <w:ind w:firstLine="540"/>
        <w:jc w:val="both"/>
      </w:pPr>
      <w:r>
        <w:t xml:space="preserve">1. Установить, что в соответствии с </w:t>
      </w:r>
      <w:hyperlink r:id="rId5">
        <w:r>
          <w:rPr>
            <w:color w:val="0000FF"/>
          </w:rPr>
          <w:t>частью 65.1 статьи 112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государственных нужд Ульяновской области,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56125F" w:rsidRDefault="0056125F">
      <w:pPr>
        <w:pStyle w:val="ConsPlusNormal"/>
        <w:spacing w:before="240"/>
        <w:ind w:firstLine="540"/>
        <w:jc w:val="both"/>
      </w:pPr>
      <w:r>
        <w:t>2. Настоящее постановление вступает в силу на следующий день после дня его официального опубликования.</w:t>
      </w:r>
    </w:p>
    <w:p w:rsidR="0056125F" w:rsidRDefault="0056125F">
      <w:pPr>
        <w:pStyle w:val="ConsPlusNormal"/>
        <w:jc w:val="both"/>
      </w:pPr>
    </w:p>
    <w:p w:rsidR="0056125F" w:rsidRDefault="0056125F">
      <w:pPr>
        <w:pStyle w:val="ConsPlusNormal"/>
        <w:jc w:val="right"/>
      </w:pPr>
      <w:r>
        <w:t>Председатель</w:t>
      </w:r>
    </w:p>
    <w:p w:rsidR="0056125F" w:rsidRDefault="0056125F">
      <w:pPr>
        <w:pStyle w:val="ConsPlusNormal"/>
        <w:jc w:val="right"/>
      </w:pPr>
      <w:r>
        <w:t>Правительства Ульяновской области</w:t>
      </w:r>
    </w:p>
    <w:p w:rsidR="0056125F" w:rsidRDefault="0056125F">
      <w:pPr>
        <w:pStyle w:val="ConsPlusNormal"/>
        <w:jc w:val="right"/>
      </w:pPr>
      <w:r>
        <w:t>В.Н.РАЗУМКОВ</w:t>
      </w:r>
    </w:p>
    <w:p w:rsidR="0056125F" w:rsidRDefault="0056125F">
      <w:pPr>
        <w:pStyle w:val="ConsPlusNormal"/>
        <w:jc w:val="both"/>
      </w:pPr>
    </w:p>
    <w:p w:rsidR="0056125F" w:rsidRDefault="0056125F">
      <w:pPr>
        <w:pStyle w:val="ConsPlusNormal"/>
        <w:jc w:val="both"/>
      </w:pPr>
    </w:p>
    <w:p w:rsidR="0056125F" w:rsidRDefault="0056125F">
      <w:pPr>
        <w:pStyle w:val="ConsPlusNormal"/>
        <w:pBdr>
          <w:bottom w:val="single" w:sz="6" w:space="0" w:color="auto"/>
        </w:pBdr>
        <w:spacing w:before="100" w:after="100"/>
        <w:jc w:val="both"/>
        <w:rPr>
          <w:sz w:val="2"/>
          <w:szCs w:val="2"/>
        </w:rPr>
      </w:pPr>
    </w:p>
    <w:p w:rsidR="002B37DF" w:rsidRDefault="002B37DF">
      <w:bookmarkStart w:id="0" w:name="_GoBack"/>
      <w:bookmarkEnd w:id="0"/>
    </w:p>
    <w:sectPr w:rsidR="002B37DF" w:rsidSect="0031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5F"/>
    <w:rsid w:val="002B37DF"/>
    <w:rsid w:val="0056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C833-2CFC-4293-BE35-761B217F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25F"/>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56125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612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8472E88D44CF3DDB97ABCAFFA568F6C26D50052990588EE6DCE7B468493295EB17EAE7A3B919A44292BC7F8196C103363326C9846049d3M8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2023-01-11T07:12:00Z</dcterms:created>
  <dcterms:modified xsi:type="dcterms:W3CDTF">2023-01-11T07:12:00Z</dcterms:modified>
</cp:coreProperties>
</file>